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E63BB" w14:textId="77777777" w:rsidR="00F76249" w:rsidRDefault="00F76249" w:rsidP="00F76249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14:paraId="28A4B9B4" w14:textId="77777777" w:rsidR="00F76249" w:rsidRPr="00F2631E" w:rsidRDefault="00F76249" w:rsidP="00F76249">
      <w:pPr>
        <w:ind w:left="20"/>
        <w:jc w:val="center"/>
        <w:rPr>
          <w:rFonts w:ascii="方正小标宋简体" w:eastAsia="方正小标宋简体"/>
          <w:sz w:val="36"/>
          <w:szCs w:val="36"/>
        </w:rPr>
      </w:pPr>
      <w:r w:rsidRPr="00F2631E">
        <w:rPr>
          <w:rFonts w:ascii="方正小标宋简体" w:eastAsia="方正小标宋简体" w:hint="eastAsia"/>
          <w:sz w:val="36"/>
          <w:szCs w:val="36"/>
        </w:rPr>
        <w:t>人大附中通州校区高中阶段体育特长生测试标准</w:t>
      </w:r>
    </w:p>
    <w:p w14:paraId="5274EDC8" w14:textId="77777777" w:rsidR="00F76249" w:rsidRDefault="00F76249" w:rsidP="00F76249">
      <w:pPr>
        <w:spacing w:line="360" w:lineRule="auto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篮球</w:t>
      </w:r>
    </w:p>
    <w:p w14:paraId="6AD2F5C2" w14:textId="77777777" w:rsidR="00F76249" w:rsidRDefault="00F76249" w:rsidP="00F76249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篮球测试标准：</w:t>
      </w:r>
    </w:p>
    <w:p w14:paraId="3A2B0717" w14:textId="77777777" w:rsidR="00F76249" w:rsidRDefault="00F76249" w:rsidP="00F76249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</w:t>
      </w:r>
      <w:r>
        <w:rPr>
          <w:rFonts w:ascii="宋体" w:hAnsi="宋体"/>
          <w:sz w:val="24"/>
        </w:rPr>
        <w:t>凡参加篮球测试的同学均须通过专项素质测试和专项技术测试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1FBBE1B0" w14:textId="77777777" w:rsidR="00F76249" w:rsidRDefault="00F76249" w:rsidP="00F76249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/>
          <w:sz w:val="24"/>
        </w:rPr>
        <w:t>专项素质测试满分为</w:t>
      </w:r>
      <w:r>
        <w:rPr>
          <w:rFonts w:asciiTheme="minorEastAsia" w:eastAsiaTheme="minorEastAsia" w:hAnsiTheme="minorEastAsia" w:hint="eastAsia"/>
          <w:sz w:val="24"/>
        </w:rPr>
        <w:t>20</w:t>
      </w:r>
      <w:r>
        <w:rPr>
          <w:rFonts w:ascii="宋体" w:hAnsi="宋体"/>
          <w:sz w:val="24"/>
        </w:rPr>
        <w:t xml:space="preserve">分， </w:t>
      </w:r>
      <w:r>
        <w:rPr>
          <w:rFonts w:asciiTheme="minorEastAsia" w:eastAsiaTheme="minorEastAsia" w:hAnsiTheme="minorEastAsia"/>
          <w:sz w:val="24"/>
        </w:rPr>
        <w:t>凡专项素质测试加身高得分满</w:t>
      </w:r>
      <w:r>
        <w:rPr>
          <w:rFonts w:asciiTheme="minorEastAsia" w:eastAsiaTheme="minorEastAsia" w:hAnsiTheme="minorEastAsia" w:hint="eastAsia"/>
          <w:sz w:val="24"/>
        </w:rPr>
        <w:t>12</w:t>
      </w:r>
      <w:r>
        <w:rPr>
          <w:rFonts w:ascii="宋体" w:hAnsi="宋体"/>
          <w:sz w:val="24"/>
        </w:rPr>
        <w:t>分者为合格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05CDD8BC" w14:textId="77777777" w:rsidR="00F76249" w:rsidRDefault="00F76249" w:rsidP="00F76249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</w:t>
      </w:r>
      <w:r>
        <w:rPr>
          <w:rFonts w:ascii="宋体" w:hAnsi="宋体"/>
          <w:sz w:val="24"/>
        </w:rPr>
        <w:t>身高为专项素质测试以外的加分因素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450055D3" w14:textId="77777777" w:rsidR="00F76249" w:rsidRDefault="00F76249" w:rsidP="00F76249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3、</w:t>
      </w:r>
      <w:r>
        <w:rPr>
          <w:rFonts w:ascii="宋体" w:hAnsi="宋体"/>
          <w:sz w:val="24"/>
        </w:rPr>
        <w:t>专项测试分 Ａ、 Ｂ、 Ｃ 三级， 获 Ａ、 Ｂ 级为测试合格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38E95BF7" w14:textId="77777777" w:rsidR="00F76249" w:rsidRDefault="00F76249" w:rsidP="00F76249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4、</w:t>
      </w:r>
      <w:r>
        <w:rPr>
          <w:rFonts w:ascii="宋体" w:hAnsi="宋体"/>
          <w:sz w:val="24"/>
        </w:rPr>
        <w:t>测试内容</w:t>
      </w:r>
      <w:r>
        <w:rPr>
          <w:rFonts w:asciiTheme="minorEastAsia" w:eastAsiaTheme="minorEastAsia" w:hAnsiTheme="minorEastAsia" w:hint="eastAsia"/>
          <w:sz w:val="24"/>
        </w:rPr>
        <w:t>：</w:t>
      </w:r>
    </w:p>
    <w:p w14:paraId="6B79E42D" w14:textId="77777777" w:rsidR="00F76249" w:rsidRDefault="00F76249" w:rsidP="00F76249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="宋体" w:hAnsi="宋体"/>
          <w:sz w:val="24"/>
        </w:rPr>
        <w:t>（一） 专项素质</w:t>
      </w:r>
      <w:r>
        <w:rPr>
          <w:rFonts w:asciiTheme="minorEastAsia" w:eastAsiaTheme="minorEastAsia" w:hAnsiTheme="minorEastAsia" w:hint="eastAsia"/>
          <w:sz w:val="24"/>
        </w:rPr>
        <w:t>：</w:t>
      </w:r>
    </w:p>
    <w:p w14:paraId="3E337D32" w14:textId="77777777" w:rsidR="00F76249" w:rsidRDefault="00F76249" w:rsidP="00F76249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</w:t>
      </w:r>
      <w:r>
        <w:rPr>
          <w:rFonts w:ascii="宋体" w:hAnsi="宋体"/>
          <w:sz w:val="24"/>
        </w:rPr>
        <w:t>助跑摸高： 运动员必须单脚起跳， 单手触摸高度标记， 助跑距离和方向不限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5856C1E7" w14:textId="77777777" w:rsidR="00F76249" w:rsidRDefault="00F76249" w:rsidP="00F76249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="宋体" w:hAnsi="宋体"/>
          <w:sz w:val="24"/>
        </w:rPr>
        <w:t>每人可跳三次， 登记一次最好成绩。 测试员应站于一侧， 平视所触的高度标记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1359937C" w14:textId="77777777" w:rsidR="00F76249" w:rsidRDefault="00F76249" w:rsidP="00F76249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2、5.8</w:t>
      </w:r>
      <w:r>
        <w:rPr>
          <w:rFonts w:ascii="宋体" w:hAnsi="宋体"/>
          <w:sz w:val="24"/>
        </w:rPr>
        <w:t>ｍ×</w:t>
      </w:r>
      <w:r>
        <w:rPr>
          <w:rFonts w:asciiTheme="minorEastAsia" w:eastAsiaTheme="minorEastAsia" w:hAnsiTheme="minorEastAsia" w:hint="eastAsia"/>
          <w:sz w:val="24"/>
        </w:rPr>
        <w:t>6</w:t>
      </w:r>
      <w:r>
        <w:rPr>
          <w:rFonts w:ascii="宋体" w:hAnsi="宋体"/>
          <w:sz w:val="24"/>
        </w:rPr>
        <w:t>折返跑： 在罚球线和端线之间往返跑</w:t>
      </w: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="宋体" w:hAnsi="宋体"/>
          <w:sz w:val="24"/>
        </w:rPr>
        <w:t>次， 起点在罚球线处， 发令开始计时， 折回时必须有一只脚踩到端线或罚球线， 否则算违例， 最后后脚跑出罚球线停表。 每人只测一次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6E7BCA58" w14:textId="77777777" w:rsidR="00F76249" w:rsidRDefault="00F76249" w:rsidP="00F76249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="宋体" w:hAnsi="宋体"/>
          <w:sz w:val="24"/>
        </w:rPr>
        <w:t>（二） 专项技术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1E0E8B0E" w14:textId="77777777" w:rsidR="00F76249" w:rsidRDefault="00F76249" w:rsidP="00F76249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</w:t>
      </w:r>
      <w:r>
        <w:rPr>
          <w:rFonts w:ascii="宋体" w:hAnsi="宋体"/>
          <w:sz w:val="24"/>
        </w:rPr>
        <w:t>全场运球、 传接球投篮</w:t>
      </w:r>
    </w:p>
    <w:p w14:paraId="2EF95FF2" w14:textId="77777777" w:rsidR="00F76249" w:rsidRDefault="00F76249" w:rsidP="00F76249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="宋体" w:hAnsi="宋体"/>
          <w:sz w:val="24"/>
        </w:rPr>
        <w:t>测试方法</w:t>
      </w:r>
      <w:r>
        <w:rPr>
          <w:rFonts w:asciiTheme="minorEastAsia" w:eastAsiaTheme="minorEastAsia" w:hAnsiTheme="minorEastAsia" w:hint="eastAsia"/>
          <w:sz w:val="24"/>
        </w:rPr>
        <w:t>：</w:t>
      </w:r>
    </w:p>
    <w:p w14:paraId="2FE281CF" w14:textId="77777777" w:rsidR="00F76249" w:rsidRDefault="00F76249" w:rsidP="00F76249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="宋体" w:hAnsi="宋体"/>
          <w:sz w:val="24"/>
        </w:rPr>
        <w:t xml:space="preserve">在标准篮球场 </w:t>
      </w:r>
      <w:r>
        <w:rPr>
          <w:rFonts w:asciiTheme="minorEastAsia" w:eastAsiaTheme="minorEastAsia" w:hAnsiTheme="minor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28</w:t>
      </w:r>
      <w:r>
        <w:rPr>
          <w:rFonts w:ascii="宋体" w:hAnsi="宋体"/>
          <w:sz w:val="24"/>
        </w:rPr>
        <w:t>米×</w:t>
      </w:r>
      <w:r>
        <w:rPr>
          <w:rFonts w:asciiTheme="minorEastAsia" w:eastAsiaTheme="minorEastAsia" w:hAnsiTheme="minorEastAsia" w:hint="eastAsia"/>
          <w:sz w:val="24"/>
        </w:rPr>
        <w:t>15</w:t>
      </w:r>
      <w:r>
        <w:rPr>
          <w:rFonts w:ascii="宋体" w:hAnsi="宋体"/>
          <w:sz w:val="24"/>
        </w:rPr>
        <w:t>米） 进行测验。 队员站位 （ 端线中点处） 及移动路线如下图所示。 三角为标志杆， ①和②为同队队员， 发令的同时开始计时， 运动员安图示路线从Ａ 点 （ 端线中点处） 用右手运球， 绕过标志杆</w:t>
      </w:r>
      <w:r>
        <w:rPr>
          <w:rFonts w:ascii="宋体" w:hAnsi="宋体"/>
          <w:sz w:val="24"/>
        </w:rPr>
        <w:lastRenderedPageBreak/>
        <w:t xml:space="preserve">Ｂ 后， 用体前变向换左手运球， 当绕过标志杆Ｃ </w:t>
      </w:r>
      <w:proofErr w:type="gramStart"/>
      <w:r>
        <w:rPr>
          <w:rFonts w:ascii="宋体" w:hAnsi="宋体"/>
          <w:sz w:val="24"/>
        </w:rPr>
        <w:t>脚接触</w:t>
      </w:r>
      <w:proofErr w:type="gramEnd"/>
      <w:r>
        <w:rPr>
          <w:rFonts w:ascii="宋体" w:hAnsi="宋体"/>
          <w:sz w:val="24"/>
        </w:rPr>
        <w:t xml:space="preserve">前场地面后， 立即用双手胸前传球将球传给①再绕过标志杆Ｄ 后接①的回传球用右手上篮， </w:t>
      </w:r>
      <w:proofErr w:type="gramStart"/>
      <w:r>
        <w:rPr>
          <w:rFonts w:ascii="宋体" w:hAnsi="宋体"/>
          <w:sz w:val="24"/>
        </w:rPr>
        <w:t>中篮后</w:t>
      </w:r>
      <w:proofErr w:type="gramEnd"/>
      <w:r>
        <w:rPr>
          <w:rFonts w:ascii="宋体" w:hAnsi="宋体"/>
          <w:sz w:val="24"/>
        </w:rPr>
        <w:t>用左手运球立即按原路线返回， 运球绕过标志杆Ｄ 后用体前变向换右手运球， 绕过标志杆Ｃ 传球给②， 再绕过标志杆Ｂ 接②的回传球用左手上篮。 见图１： 全场运球、 传接球投篮图示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1F9AB333" w14:textId="77777777" w:rsidR="00F76249" w:rsidRDefault="00F76249" w:rsidP="00F7624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测试要求</w:t>
      </w:r>
      <w:r>
        <w:rPr>
          <w:rFonts w:ascii="宋体" w:hAnsi="宋体" w:hint="eastAsia"/>
          <w:sz w:val="24"/>
        </w:rPr>
        <w:t>：</w:t>
      </w:r>
    </w:p>
    <w:p w14:paraId="0CD96C92" w14:textId="77777777" w:rsidR="00F76249" w:rsidRDefault="00F76249" w:rsidP="00F76249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每人测一次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运、 传球不能走步、 两次运球或脚踢球</w:t>
      </w:r>
      <w:r>
        <w:rPr>
          <w:rFonts w:ascii="宋体" w:hAnsi="宋体" w:hint="eastAsia"/>
          <w:sz w:val="24"/>
        </w:rPr>
        <w:t>。</w:t>
      </w:r>
    </w:p>
    <w:p w14:paraId="0C26C3A1" w14:textId="77777777" w:rsidR="00F76249" w:rsidRDefault="00F76249" w:rsidP="00F7624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必须按规定方式运、 传球或投篮</w:t>
      </w:r>
      <w:r>
        <w:rPr>
          <w:rFonts w:ascii="宋体" w:hAnsi="宋体" w:hint="eastAsia"/>
          <w:sz w:val="24"/>
        </w:rPr>
        <w:t>。</w:t>
      </w:r>
    </w:p>
    <w:p w14:paraId="462BBFDE" w14:textId="77777777" w:rsidR="00F76249" w:rsidRDefault="00F76249" w:rsidP="00F7624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必须绕过中圈的标志杆后才能传球</w:t>
      </w:r>
      <w:r>
        <w:rPr>
          <w:rFonts w:ascii="宋体" w:hAnsi="宋体" w:hint="eastAsia"/>
          <w:sz w:val="24"/>
        </w:rPr>
        <w:t>。</w:t>
      </w:r>
    </w:p>
    <w:p w14:paraId="176C9353" w14:textId="77777777" w:rsidR="00F76249" w:rsidRDefault="00F76249" w:rsidP="00F7624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（4）</w:t>
      </w:r>
      <w:r>
        <w:rPr>
          <w:rFonts w:ascii="宋体" w:hAnsi="宋体"/>
          <w:sz w:val="24"/>
        </w:rPr>
        <w:t>辅助传球队员不能越</w:t>
      </w:r>
      <w:proofErr w:type="gramStart"/>
      <w:r>
        <w:rPr>
          <w:rFonts w:ascii="宋体" w:hAnsi="宋体"/>
          <w:sz w:val="24"/>
        </w:rPr>
        <w:t>出规定</w:t>
      </w:r>
      <w:proofErr w:type="gramEnd"/>
      <w:r>
        <w:rPr>
          <w:rFonts w:ascii="宋体" w:hAnsi="宋体"/>
          <w:sz w:val="24"/>
        </w:rPr>
        <w:t>的区域 （传球区为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米×</w:t>
      </w:r>
      <w:r>
        <w:rPr>
          <w:rFonts w:ascii="宋体" w:hAnsi="宋体" w:hint="eastAsia"/>
          <w:sz w:val="24"/>
        </w:rPr>
        <w:t>5.8</w:t>
      </w:r>
      <w:r>
        <w:rPr>
          <w:rFonts w:ascii="宋体" w:hAnsi="宋体"/>
          <w:sz w:val="24"/>
        </w:rPr>
        <w:t>米） 传、 接球</w:t>
      </w:r>
      <w:r>
        <w:rPr>
          <w:rFonts w:ascii="宋体" w:hAnsi="宋体" w:hint="eastAsia"/>
          <w:sz w:val="24"/>
        </w:rPr>
        <w:t>。</w:t>
      </w:r>
    </w:p>
    <w:p w14:paraId="3B5C8B4E" w14:textId="77777777" w:rsidR="00F76249" w:rsidRDefault="00F76249" w:rsidP="00F7624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（5）</w:t>
      </w:r>
      <w:r>
        <w:rPr>
          <w:rFonts w:ascii="宋体" w:hAnsi="宋体"/>
          <w:sz w:val="24"/>
        </w:rPr>
        <w:t>第一个往返用低手上篮， 第二个往返用高手上篮</w:t>
      </w:r>
      <w:r>
        <w:rPr>
          <w:rFonts w:ascii="宋体" w:hAnsi="宋体" w:hint="eastAsia"/>
          <w:sz w:val="24"/>
        </w:rPr>
        <w:t>。</w:t>
      </w:r>
    </w:p>
    <w:p w14:paraId="6858F2FE" w14:textId="77777777" w:rsidR="00F76249" w:rsidRDefault="00F76249" w:rsidP="00F7624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（6）</w:t>
      </w:r>
      <w:r>
        <w:rPr>
          <w:rFonts w:ascii="宋体" w:hAnsi="宋体"/>
          <w:sz w:val="24"/>
        </w:rPr>
        <w:t>违反要求时， 裁判员立即鸣哨， 并结合口语明确指出违例地点， 运动员必须退到指定地点继续进行测验， 直至完成测验</w:t>
      </w:r>
      <w:r>
        <w:rPr>
          <w:rFonts w:ascii="宋体" w:hAnsi="宋体" w:hint="eastAsia"/>
          <w:sz w:val="24"/>
        </w:rPr>
        <w:t>。</w:t>
      </w:r>
    </w:p>
    <w:p w14:paraId="376EFB4D" w14:textId="77777777" w:rsidR="00F76249" w:rsidRDefault="00F76249" w:rsidP="00F76249">
      <w:pPr>
        <w:spacing w:line="360" w:lineRule="auto"/>
        <w:rPr>
          <w:rFonts w:ascii="宋体" w:hAnsi="宋体" w:hint="eastAsia"/>
          <w:sz w:val="24"/>
        </w:rPr>
      </w:pPr>
      <w:proofErr w:type="gramStart"/>
      <w:r>
        <w:rPr>
          <w:rFonts w:ascii="宋体" w:hAnsi="宋体"/>
          <w:sz w:val="24"/>
        </w:rPr>
        <w:t>技评要求</w:t>
      </w:r>
      <w:proofErr w:type="gramEnd"/>
      <w:r>
        <w:rPr>
          <w:rFonts w:ascii="宋体" w:hAnsi="宋体" w:hint="eastAsia"/>
          <w:sz w:val="24"/>
        </w:rPr>
        <w:t>：</w:t>
      </w:r>
    </w:p>
    <w:p w14:paraId="37AB8A92" w14:textId="77777777" w:rsidR="00F76249" w:rsidRDefault="00F76249" w:rsidP="00F7624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3"/>
        </w:rPr>
        <w:t>Ａ 级： 运球、 传球动作正确， 连贯协调， 不违例， 有一定速度， 将球投中</w:t>
      </w:r>
      <w:r>
        <w:rPr>
          <w:rFonts w:ascii="宋体" w:hAnsi="宋体" w:hint="eastAsia"/>
          <w:sz w:val="23"/>
        </w:rPr>
        <w:t>。</w:t>
      </w:r>
    </w:p>
    <w:p w14:paraId="4AEFD576" w14:textId="77777777" w:rsidR="00F76249" w:rsidRDefault="00F76249" w:rsidP="00F7624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Ｂ 级： 运球、 传球动作基本正确、 较连贯协调并有一定速度</w:t>
      </w:r>
      <w:r>
        <w:rPr>
          <w:rFonts w:ascii="宋体" w:hAnsi="宋体" w:hint="eastAsia"/>
          <w:sz w:val="24"/>
        </w:rPr>
        <w:t>。</w:t>
      </w:r>
    </w:p>
    <w:p w14:paraId="6DDCE236" w14:textId="77777777" w:rsidR="00F76249" w:rsidRDefault="00F76249" w:rsidP="00F7624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Ｃ 级： 技术动作不正确、 协调性差</w:t>
      </w:r>
      <w:r>
        <w:rPr>
          <w:rFonts w:ascii="宋体" w:hAnsi="宋体" w:hint="eastAsia"/>
          <w:sz w:val="24"/>
        </w:rPr>
        <w:t>。</w:t>
      </w:r>
    </w:p>
    <w:p w14:paraId="4DDF235C" w14:textId="77777777" w:rsidR="00F76249" w:rsidRDefault="00F76249" w:rsidP="00F76249">
      <w:pPr>
        <w:spacing w:line="360" w:lineRule="auto"/>
        <w:rPr>
          <w:rFonts w:ascii="宋体" w:hAnsi="宋体" w:hint="eastAsia"/>
          <w:sz w:val="24"/>
        </w:rPr>
      </w:pPr>
    </w:p>
    <w:p w14:paraId="045C5013" w14:textId="77777777" w:rsidR="00F76249" w:rsidRDefault="00F76249" w:rsidP="00F76249">
      <w:pPr>
        <w:spacing w:line="274" w:lineRule="exac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２、 １ 分钟投篮</w:t>
      </w:r>
      <w:r>
        <w:rPr>
          <w:rFonts w:ascii="宋体" w:hAnsi="宋体" w:hint="eastAsia"/>
          <w:sz w:val="24"/>
        </w:rPr>
        <w:t>：</w:t>
      </w:r>
    </w:p>
    <w:p w14:paraId="64789F99" w14:textId="77777777" w:rsidR="00F76249" w:rsidRDefault="00F76249" w:rsidP="00F76249">
      <w:pPr>
        <w:spacing w:line="274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以距篮圈４ 米以上为投篮区</w:t>
      </w:r>
      <w:r>
        <w:rPr>
          <w:rFonts w:ascii="宋体" w:hAnsi="宋体" w:hint="eastAsia"/>
          <w:sz w:val="24"/>
        </w:rPr>
        <w:t>。</w:t>
      </w:r>
    </w:p>
    <w:p w14:paraId="028FA15A" w14:textId="77777777" w:rsidR="00F76249" w:rsidRDefault="00F76249" w:rsidP="00F7624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运动员站在</w:t>
      </w:r>
      <w:proofErr w:type="gramStart"/>
      <w:r>
        <w:rPr>
          <w:rFonts w:ascii="宋体" w:hAnsi="宋体"/>
          <w:sz w:val="24"/>
        </w:rPr>
        <w:t>投篮区投篮</w:t>
      </w:r>
      <w:proofErr w:type="gramEnd"/>
      <w:r>
        <w:rPr>
          <w:rFonts w:ascii="宋体" w:hAnsi="宋体"/>
          <w:sz w:val="24"/>
        </w:rPr>
        <w:t>后， 冲抢将球运至</w:t>
      </w:r>
      <w:proofErr w:type="gramStart"/>
      <w:r>
        <w:rPr>
          <w:rFonts w:ascii="宋体" w:hAnsi="宋体"/>
          <w:sz w:val="24"/>
        </w:rPr>
        <w:t>投篮区</w:t>
      </w:r>
      <w:proofErr w:type="gramEnd"/>
      <w:r>
        <w:rPr>
          <w:rFonts w:ascii="宋体" w:hAnsi="宋体"/>
          <w:sz w:val="24"/>
        </w:rPr>
        <w:t xml:space="preserve">后在投篮， 反复进行。 </w:t>
      </w:r>
      <w:proofErr w:type="gramStart"/>
      <w:r>
        <w:rPr>
          <w:rFonts w:ascii="宋体" w:hAnsi="宋体"/>
          <w:sz w:val="24"/>
        </w:rPr>
        <w:t>以技评参照</w:t>
      </w:r>
      <w:proofErr w:type="gramEnd"/>
      <w:r>
        <w:rPr>
          <w:rFonts w:ascii="宋体" w:hAnsi="宋体"/>
          <w:sz w:val="24"/>
        </w:rPr>
        <w:t>投中次数评定成绩</w:t>
      </w:r>
      <w:r>
        <w:rPr>
          <w:rFonts w:ascii="宋体" w:hAnsi="宋体" w:hint="eastAsia"/>
          <w:sz w:val="24"/>
        </w:rPr>
        <w:t>。</w:t>
      </w:r>
    </w:p>
    <w:p w14:paraId="5B2DBB55" w14:textId="77777777" w:rsidR="00F76249" w:rsidRDefault="00F76249" w:rsidP="00F7624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proofErr w:type="gramStart"/>
      <w:r>
        <w:rPr>
          <w:rFonts w:ascii="宋体" w:hAnsi="宋体"/>
          <w:sz w:val="24"/>
        </w:rPr>
        <w:t>技评要求</w:t>
      </w:r>
      <w:proofErr w:type="gramEnd"/>
      <w:r>
        <w:rPr>
          <w:rFonts w:ascii="宋体" w:hAnsi="宋体" w:hint="eastAsia"/>
          <w:sz w:val="24"/>
        </w:rPr>
        <w:t>：</w:t>
      </w:r>
    </w:p>
    <w:p w14:paraId="04788A38" w14:textId="77777777" w:rsidR="00F76249" w:rsidRDefault="00F76249" w:rsidP="00F7624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Ａ 级： 投篮动作正确， 连续投篮过程中动作连贯协调， 并有保持一定命中率 （投中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个）</w:t>
      </w:r>
      <w:r>
        <w:rPr>
          <w:rFonts w:ascii="宋体" w:hAnsi="宋体" w:hint="eastAsia"/>
          <w:sz w:val="24"/>
        </w:rPr>
        <w:t>。</w:t>
      </w:r>
    </w:p>
    <w:p w14:paraId="1F5B44C3" w14:textId="77777777" w:rsidR="00F76249" w:rsidRDefault="00F76249" w:rsidP="00F76249">
      <w:pPr>
        <w:spacing w:line="360" w:lineRule="auto"/>
        <w:ind w:firstLineChars="200" w:firstLine="460"/>
        <w:rPr>
          <w:rFonts w:ascii="宋体" w:hAnsi="宋体" w:hint="eastAsia"/>
          <w:sz w:val="24"/>
        </w:rPr>
      </w:pPr>
      <w:r>
        <w:rPr>
          <w:rFonts w:ascii="宋体" w:hAnsi="宋体"/>
          <w:sz w:val="23"/>
        </w:rPr>
        <w:t xml:space="preserve">Ｂ 级： 投篮动作基本正确、 连续投篮动作连贯， 有一定命中率 （投中 ２ </w:t>
      </w:r>
      <w:proofErr w:type="gramStart"/>
      <w:r>
        <w:rPr>
          <w:rFonts w:ascii="宋体" w:hAnsi="宋体"/>
          <w:sz w:val="23"/>
        </w:rPr>
        <w:t>个</w:t>
      </w:r>
      <w:proofErr w:type="gramEnd"/>
      <w:r>
        <w:rPr>
          <w:rFonts w:ascii="宋体" w:hAnsi="宋体"/>
          <w:sz w:val="23"/>
        </w:rPr>
        <w:t>）</w:t>
      </w:r>
      <w:r>
        <w:rPr>
          <w:rFonts w:ascii="宋体" w:hAnsi="宋体" w:hint="eastAsia"/>
          <w:sz w:val="23"/>
        </w:rPr>
        <w:t>。</w:t>
      </w:r>
    </w:p>
    <w:p w14:paraId="0B69AC15" w14:textId="77777777" w:rsidR="00F76249" w:rsidRDefault="00F76249" w:rsidP="00F7624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Ｃ 级： 投篮动作不正确、 不协调</w:t>
      </w:r>
      <w:r>
        <w:rPr>
          <w:rFonts w:ascii="宋体" w:hAnsi="宋体" w:hint="eastAsia"/>
          <w:sz w:val="24"/>
        </w:rPr>
        <w:t>。</w:t>
      </w:r>
    </w:p>
    <w:p w14:paraId="6FFB60CA" w14:textId="77777777" w:rsidR="00F76249" w:rsidRDefault="00F76249" w:rsidP="00F76249">
      <w:pPr>
        <w:spacing w:line="360" w:lineRule="auto"/>
        <w:rPr>
          <w:rFonts w:ascii="宋体" w:hAnsi="宋体" w:hint="eastAsia"/>
          <w:sz w:val="24"/>
        </w:rPr>
      </w:pPr>
    </w:p>
    <w:p w14:paraId="19BD2A4F" w14:textId="77777777" w:rsidR="00F76249" w:rsidRDefault="00F76249" w:rsidP="00F7624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３、 全场一对一运球攻防</w:t>
      </w:r>
    </w:p>
    <w:p w14:paraId="090CD52C" w14:textId="77777777" w:rsidR="00F76249" w:rsidRDefault="00F76249" w:rsidP="00F7624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lastRenderedPageBreak/>
        <w:t>要求： 进攻队员运球必须有变向换手的变化， 防守队员要正确选位和移动</w:t>
      </w:r>
      <w:r>
        <w:rPr>
          <w:rFonts w:ascii="宋体" w:hAnsi="宋体" w:hint="eastAsia"/>
          <w:sz w:val="24"/>
        </w:rPr>
        <w:t>。</w:t>
      </w:r>
    </w:p>
    <w:p w14:paraId="4C5A9C80" w14:textId="77777777" w:rsidR="00F76249" w:rsidRDefault="00F76249" w:rsidP="00F7624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proofErr w:type="gramStart"/>
      <w:r>
        <w:rPr>
          <w:rFonts w:ascii="宋体" w:hAnsi="宋体"/>
          <w:sz w:val="24"/>
        </w:rPr>
        <w:t>技评要求</w:t>
      </w:r>
      <w:proofErr w:type="gramEnd"/>
      <w:r>
        <w:rPr>
          <w:rFonts w:ascii="宋体" w:hAnsi="宋体" w:hint="eastAsia"/>
          <w:sz w:val="24"/>
        </w:rPr>
        <w:t>：</w:t>
      </w:r>
    </w:p>
    <w:p w14:paraId="4B32B816" w14:textId="77777777" w:rsidR="00F76249" w:rsidRDefault="00F76249" w:rsidP="00F7624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Ａ 级： （进攻） 运球技术正确， 有一定的控制球能力 （变向换手等变化）， 有保护球的意识， 并有一定的攻击性和得分能力。 （ 防守） 会正确选择防守位置和利用滑步技术，积极堵截或攻击性的防守动作</w:t>
      </w:r>
      <w:r>
        <w:rPr>
          <w:rFonts w:ascii="宋体" w:hAnsi="宋体" w:hint="eastAsia"/>
          <w:sz w:val="24"/>
        </w:rPr>
        <w:t>。</w:t>
      </w:r>
    </w:p>
    <w:p w14:paraId="73CCF8CF" w14:textId="77777777" w:rsidR="00F76249" w:rsidRDefault="00F76249" w:rsidP="00F7624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Ｂ 级： （进攻） 有一定的控制球能力 （变向换手等变化）， 注意保护球。 （防守） 技术运用基本正确</w:t>
      </w:r>
      <w:r>
        <w:rPr>
          <w:rFonts w:ascii="宋体" w:hAnsi="宋体" w:hint="eastAsia"/>
          <w:sz w:val="24"/>
        </w:rPr>
        <w:t>。</w:t>
      </w:r>
    </w:p>
    <w:p w14:paraId="19720EB8" w14:textId="77777777" w:rsidR="00F76249" w:rsidRDefault="00F76249" w:rsidP="00F7624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Ｃ 级： （进攻） 没有掌握正确的运球技术。 （防守） 没有防守位置概念以及防守的滑步技术不正确</w:t>
      </w:r>
      <w:r>
        <w:rPr>
          <w:rFonts w:ascii="宋体" w:hAnsi="宋体" w:hint="eastAsia"/>
          <w:sz w:val="24"/>
        </w:rPr>
        <w:t>。</w:t>
      </w:r>
    </w:p>
    <w:p w14:paraId="47AB6383" w14:textId="77777777" w:rsidR="00F76249" w:rsidRDefault="00F76249" w:rsidP="00F76249">
      <w:pPr>
        <w:spacing w:line="360" w:lineRule="auto"/>
        <w:jc w:val="center"/>
        <w:rPr>
          <w:rFonts w:ascii="宋体" w:hAnsi="宋体" w:hint="eastAsia"/>
          <w:w w:val="99"/>
          <w:sz w:val="30"/>
          <w:szCs w:val="30"/>
        </w:rPr>
      </w:pPr>
      <w:r>
        <w:rPr>
          <w:rFonts w:ascii="宋体" w:hAnsi="宋体"/>
          <w:w w:val="99"/>
          <w:sz w:val="30"/>
          <w:szCs w:val="30"/>
        </w:rPr>
        <w:t>篮球专项素质测试标准</w:t>
      </w:r>
    </w:p>
    <w:p w14:paraId="15157B0C" w14:textId="77777777" w:rsidR="00F76249" w:rsidRDefault="00F76249" w:rsidP="00F7624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测试</w:t>
      </w:r>
      <w:r>
        <w:rPr>
          <w:rFonts w:ascii="宋体" w:hAnsi="宋体"/>
          <w:sz w:val="24"/>
        </w:rPr>
        <w:t>项目： 身高加分 （ 厘米）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776"/>
        <w:gridCol w:w="2760"/>
        <w:gridCol w:w="2760"/>
      </w:tblGrid>
      <w:tr w:rsidR="00F76249" w14:paraId="5CF3BB3B" w14:textId="77777777" w:rsidTr="00DD60DB">
        <w:tc>
          <w:tcPr>
            <w:tcW w:w="2840" w:type="dxa"/>
            <w:vAlign w:val="center"/>
          </w:tcPr>
          <w:p w14:paraId="741E48C2" w14:textId="77777777" w:rsidR="00F76249" w:rsidRDefault="00F76249" w:rsidP="00DD60DB">
            <w:pPr>
              <w:spacing w:line="360" w:lineRule="auto"/>
              <w:ind w:firstLine="600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976B48" wp14:editId="03FB62EE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14605</wp:posOffset>
                      </wp:positionV>
                      <wp:extent cx="1809750" cy="781050"/>
                      <wp:effectExtent l="9525" t="9525" r="9525" b="952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1809750" cy="781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A7AE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-6.75pt;margin-top:1.15pt;width:142.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"/>
                  </w:pict>
                </mc:Fallback>
              </mc:AlternateContent>
            </w:r>
            <w:r>
              <w:rPr>
                <w:rFonts w:ascii="宋体" w:hAnsi="宋体" w:hint="eastAsia"/>
                <w:sz w:val="30"/>
                <w:szCs w:val="30"/>
              </w:rPr>
              <w:t>年龄、性别</w:t>
            </w:r>
          </w:p>
          <w:p w14:paraId="48DA2CAB" w14:textId="77777777" w:rsidR="00F76249" w:rsidRDefault="00F76249" w:rsidP="00DD60DB">
            <w:pPr>
              <w:spacing w:line="360" w:lineRule="auto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高度、加分</w:t>
            </w:r>
          </w:p>
        </w:tc>
        <w:tc>
          <w:tcPr>
            <w:tcW w:w="2841" w:type="dxa"/>
            <w:vAlign w:val="center"/>
          </w:tcPr>
          <w:p w14:paraId="74F06F10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男</w:t>
            </w:r>
          </w:p>
        </w:tc>
        <w:tc>
          <w:tcPr>
            <w:tcW w:w="2841" w:type="dxa"/>
            <w:vAlign w:val="center"/>
          </w:tcPr>
          <w:p w14:paraId="46E1BBF0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女</w:t>
            </w:r>
          </w:p>
        </w:tc>
      </w:tr>
      <w:tr w:rsidR="00F76249" w14:paraId="19C10DCD" w14:textId="77777777" w:rsidTr="00DD60DB">
        <w:tc>
          <w:tcPr>
            <w:tcW w:w="2840" w:type="dxa"/>
            <w:vAlign w:val="center"/>
          </w:tcPr>
          <w:p w14:paraId="0D62A67F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3</w:t>
            </w:r>
          </w:p>
        </w:tc>
        <w:tc>
          <w:tcPr>
            <w:tcW w:w="2841" w:type="dxa"/>
            <w:vAlign w:val="center"/>
          </w:tcPr>
          <w:p w14:paraId="1C9A045F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195厘米</w:t>
            </w:r>
          </w:p>
        </w:tc>
        <w:tc>
          <w:tcPr>
            <w:tcW w:w="2841" w:type="dxa"/>
            <w:vAlign w:val="center"/>
          </w:tcPr>
          <w:p w14:paraId="5BA666C2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183厘米</w:t>
            </w:r>
          </w:p>
        </w:tc>
      </w:tr>
      <w:tr w:rsidR="00F76249" w14:paraId="1191FDC5" w14:textId="77777777" w:rsidTr="00DD60DB">
        <w:tc>
          <w:tcPr>
            <w:tcW w:w="2840" w:type="dxa"/>
            <w:vAlign w:val="center"/>
          </w:tcPr>
          <w:p w14:paraId="1E3B257A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2</w:t>
            </w:r>
          </w:p>
        </w:tc>
        <w:tc>
          <w:tcPr>
            <w:tcW w:w="2841" w:type="dxa"/>
            <w:vAlign w:val="center"/>
          </w:tcPr>
          <w:p w14:paraId="5E196F0B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193厘米</w:t>
            </w:r>
          </w:p>
        </w:tc>
        <w:tc>
          <w:tcPr>
            <w:tcW w:w="2841" w:type="dxa"/>
            <w:vAlign w:val="center"/>
          </w:tcPr>
          <w:p w14:paraId="10C5DBE8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180厘米</w:t>
            </w:r>
          </w:p>
        </w:tc>
      </w:tr>
      <w:tr w:rsidR="00F76249" w14:paraId="071EECCE" w14:textId="77777777" w:rsidTr="00DD60DB">
        <w:tc>
          <w:tcPr>
            <w:tcW w:w="2840" w:type="dxa"/>
            <w:vAlign w:val="center"/>
          </w:tcPr>
          <w:p w14:paraId="28C121AB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</w:t>
            </w:r>
          </w:p>
        </w:tc>
        <w:tc>
          <w:tcPr>
            <w:tcW w:w="2841" w:type="dxa"/>
            <w:vAlign w:val="center"/>
          </w:tcPr>
          <w:p w14:paraId="14357251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190厘米</w:t>
            </w:r>
          </w:p>
        </w:tc>
        <w:tc>
          <w:tcPr>
            <w:tcW w:w="2841" w:type="dxa"/>
            <w:vAlign w:val="center"/>
          </w:tcPr>
          <w:p w14:paraId="616F550E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178厘米</w:t>
            </w:r>
          </w:p>
        </w:tc>
      </w:tr>
    </w:tbl>
    <w:p w14:paraId="486F51D5" w14:textId="77777777" w:rsidR="00F76249" w:rsidRDefault="00F76249" w:rsidP="00F76249">
      <w:pPr>
        <w:spacing w:line="360" w:lineRule="auto"/>
        <w:rPr>
          <w:rFonts w:ascii="宋体" w:hAnsi="宋体" w:hint="eastAsia"/>
          <w:sz w:val="30"/>
          <w:szCs w:val="30"/>
        </w:rPr>
      </w:pPr>
    </w:p>
    <w:p w14:paraId="71A33EA7" w14:textId="77777777" w:rsidR="00F76249" w:rsidRDefault="00F76249" w:rsidP="00F7624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测试项目：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50"/>
        <w:gridCol w:w="1656"/>
        <w:gridCol w:w="1656"/>
        <w:gridCol w:w="1667"/>
        <w:gridCol w:w="1667"/>
      </w:tblGrid>
      <w:tr w:rsidR="00F76249" w14:paraId="7F107DAB" w14:textId="77777777" w:rsidTr="00DD60DB">
        <w:tc>
          <w:tcPr>
            <w:tcW w:w="1704" w:type="dxa"/>
            <w:vMerge w:val="restart"/>
            <w:vAlign w:val="center"/>
          </w:tcPr>
          <w:p w14:paraId="1EA78A8D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1C7AFCB2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助跑摸高（厘米）</w:t>
            </w:r>
          </w:p>
        </w:tc>
        <w:tc>
          <w:tcPr>
            <w:tcW w:w="3410" w:type="dxa"/>
            <w:gridSpan w:val="2"/>
            <w:vAlign w:val="center"/>
          </w:tcPr>
          <w:p w14:paraId="353CF85B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5.8米x6折返跑（秒）</w:t>
            </w:r>
          </w:p>
        </w:tc>
      </w:tr>
      <w:tr w:rsidR="00F76249" w14:paraId="25C9C2D4" w14:textId="77777777" w:rsidTr="00DD60DB">
        <w:tc>
          <w:tcPr>
            <w:tcW w:w="1704" w:type="dxa"/>
            <w:vMerge/>
            <w:vAlign w:val="center"/>
          </w:tcPr>
          <w:p w14:paraId="36B1F552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41D095A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704" w:type="dxa"/>
            <w:vAlign w:val="center"/>
          </w:tcPr>
          <w:p w14:paraId="48FCB53C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705" w:type="dxa"/>
            <w:vAlign w:val="center"/>
          </w:tcPr>
          <w:p w14:paraId="21C19C16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705" w:type="dxa"/>
            <w:vAlign w:val="center"/>
          </w:tcPr>
          <w:p w14:paraId="1B8DB0F1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</w:tr>
      <w:tr w:rsidR="00F76249" w14:paraId="2FF47582" w14:textId="77777777" w:rsidTr="00DD60DB">
        <w:tc>
          <w:tcPr>
            <w:tcW w:w="1704" w:type="dxa"/>
            <w:vAlign w:val="center"/>
          </w:tcPr>
          <w:p w14:paraId="4843F81C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704" w:type="dxa"/>
            <w:vAlign w:val="center"/>
          </w:tcPr>
          <w:p w14:paraId="729233BE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</w:t>
            </w:r>
          </w:p>
        </w:tc>
        <w:tc>
          <w:tcPr>
            <w:tcW w:w="1704" w:type="dxa"/>
            <w:vAlign w:val="center"/>
          </w:tcPr>
          <w:p w14:paraId="6DD7FD9A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290</w:t>
            </w:r>
          </w:p>
        </w:tc>
        <w:tc>
          <w:tcPr>
            <w:tcW w:w="1705" w:type="dxa"/>
            <w:vAlign w:val="center"/>
          </w:tcPr>
          <w:p w14:paraId="1228E746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7.87</w:t>
            </w:r>
          </w:p>
        </w:tc>
        <w:tc>
          <w:tcPr>
            <w:tcW w:w="1705" w:type="dxa"/>
            <w:vAlign w:val="center"/>
          </w:tcPr>
          <w:p w14:paraId="463D1251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9.40</w:t>
            </w:r>
          </w:p>
        </w:tc>
      </w:tr>
      <w:tr w:rsidR="00F76249" w14:paraId="0CBF5919" w14:textId="77777777" w:rsidTr="00DD60DB">
        <w:tc>
          <w:tcPr>
            <w:tcW w:w="1704" w:type="dxa"/>
            <w:vAlign w:val="center"/>
          </w:tcPr>
          <w:p w14:paraId="504CCC06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704" w:type="dxa"/>
            <w:vAlign w:val="center"/>
          </w:tcPr>
          <w:p w14:paraId="2D3BED2E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305</w:t>
            </w:r>
          </w:p>
        </w:tc>
        <w:tc>
          <w:tcPr>
            <w:tcW w:w="1704" w:type="dxa"/>
            <w:vAlign w:val="center"/>
          </w:tcPr>
          <w:p w14:paraId="6F06BFDF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285</w:t>
            </w:r>
          </w:p>
        </w:tc>
        <w:tc>
          <w:tcPr>
            <w:tcW w:w="1705" w:type="dxa"/>
            <w:vAlign w:val="center"/>
          </w:tcPr>
          <w:p w14:paraId="70FBB6C2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8.18</w:t>
            </w:r>
          </w:p>
        </w:tc>
        <w:tc>
          <w:tcPr>
            <w:tcW w:w="1705" w:type="dxa"/>
            <w:vAlign w:val="center"/>
          </w:tcPr>
          <w:p w14:paraId="039F2E49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9.66</w:t>
            </w:r>
          </w:p>
        </w:tc>
      </w:tr>
      <w:tr w:rsidR="00F76249" w14:paraId="1424004C" w14:textId="77777777" w:rsidTr="00DD60DB">
        <w:tc>
          <w:tcPr>
            <w:tcW w:w="1704" w:type="dxa"/>
            <w:vAlign w:val="center"/>
          </w:tcPr>
          <w:p w14:paraId="23C9DEDD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704" w:type="dxa"/>
            <w:vAlign w:val="center"/>
          </w:tcPr>
          <w:p w14:paraId="12778267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193</w:t>
            </w:r>
          </w:p>
        </w:tc>
        <w:tc>
          <w:tcPr>
            <w:tcW w:w="1704" w:type="dxa"/>
            <w:vAlign w:val="center"/>
          </w:tcPr>
          <w:p w14:paraId="0DD27327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280</w:t>
            </w:r>
          </w:p>
        </w:tc>
        <w:tc>
          <w:tcPr>
            <w:tcW w:w="1705" w:type="dxa"/>
            <w:vAlign w:val="center"/>
          </w:tcPr>
          <w:p w14:paraId="5D984874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8.56</w:t>
            </w:r>
          </w:p>
        </w:tc>
        <w:tc>
          <w:tcPr>
            <w:tcW w:w="1705" w:type="dxa"/>
            <w:vAlign w:val="center"/>
          </w:tcPr>
          <w:p w14:paraId="36206734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9.96</w:t>
            </w:r>
          </w:p>
        </w:tc>
      </w:tr>
      <w:tr w:rsidR="00F76249" w14:paraId="72249557" w14:textId="77777777" w:rsidTr="00DD60DB">
        <w:tc>
          <w:tcPr>
            <w:tcW w:w="1704" w:type="dxa"/>
            <w:vAlign w:val="center"/>
          </w:tcPr>
          <w:p w14:paraId="442C253F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704" w:type="dxa"/>
            <w:vAlign w:val="center"/>
          </w:tcPr>
          <w:p w14:paraId="6C9DC038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287</w:t>
            </w:r>
          </w:p>
        </w:tc>
        <w:tc>
          <w:tcPr>
            <w:tcW w:w="1704" w:type="dxa"/>
            <w:vAlign w:val="center"/>
          </w:tcPr>
          <w:p w14:paraId="7AE4187B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275</w:t>
            </w:r>
          </w:p>
        </w:tc>
        <w:tc>
          <w:tcPr>
            <w:tcW w:w="1705" w:type="dxa"/>
            <w:vAlign w:val="center"/>
          </w:tcPr>
          <w:p w14:paraId="1B8C1581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9.16</w:t>
            </w:r>
          </w:p>
        </w:tc>
        <w:tc>
          <w:tcPr>
            <w:tcW w:w="1705" w:type="dxa"/>
            <w:vAlign w:val="center"/>
          </w:tcPr>
          <w:p w14:paraId="6821C237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10.26</w:t>
            </w:r>
          </w:p>
        </w:tc>
      </w:tr>
      <w:tr w:rsidR="00F76249" w14:paraId="60A3F2AF" w14:textId="77777777" w:rsidTr="00DD60DB">
        <w:tc>
          <w:tcPr>
            <w:tcW w:w="1704" w:type="dxa"/>
            <w:vAlign w:val="center"/>
          </w:tcPr>
          <w:p w14:paraId="008210E3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704" w:type="dxa"/>
            <w:vAlign w:val="center"/>
          </w:tcPr>
          <w:p w14:paraId="18CE85B2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284</w:t>
            </w:r>
          </w:p>
        </w:tc>
        <w:tc>
          <w:tcPr>
            <w:tcW w:w="1704" w:type="dxa"/>
            <w:vAlign w:val="center"/>
          </w:tcPr>
          <w:p w14:paraId="45EBBE1B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270</w:t>
            </w:r>
          </w:p>
        </w:tc>
        <w:tc>
          <w:tcPr>
            <w:tcW w:w="1705" w:type="dxa"/>
            <w:vAlign w:val="center"/>
          </w:tcPr>
          <w:p w14:paraId="7FE8D8E0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9.81</w:t>
            </w:r>
          </w:p>
        </w:tc>
        <w:tc>
          <w:tcPr>
            <w:tcW w:w="1705" w:type="dxa"/>
            <w:vAlign w:val="center"/>
          </w:tcPr>
          <w:p w14:paraId="22D5016A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10.66</w:t>
            </w:r>
          </w:p>
        </w:tc>
      </w:tr>
      <w:tr w:rsidR="00F76249" w14:paraId="71DB823C" w14:textId="77777777" w:rsidTr="00DD60DB">
        <w:tc>
          <w:tcPr>
            <w:tcW w:w="1704" w:type="dxa"/>
            <w:vAlign w:val="center"/>
          </w:tcPr>
          <w:p w14:paraId="0CA1FFBD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04" w:type="dxa"/>
            <w:vAlign w:val="center"/>
          </w:tcPr>
          <w:p w14:paraId="3DDCB92C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280</w:t>
            </w:r>
          </w:p>
        </w:tc>
        <w:tc>
          <w:tcPr>
            <w:tcW w:w="1704" w:type="dxa"/>
            <w:vAlign w:val="center"/>
          </w:tcPr>
          <w:p w14:paraId="57B899B6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265</w:t>
            </w:r>
          </w:p>
        </w:tc>
        <w:tc>
          <w:tcPr>
            <w:tcW w:w="1705" w:type="dxa"/>
            <w:vAlign w:val="center"/>
          </w:tcPr>
          <w:p w14:paraId="5FEDB4F4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10.58</w:t>
            </w:r>
          </w:p>
        </w:tc>
        <w:tc>
          <w:tcPr>
            <w:tcW w:w="1705" w:type="dxa"/>
            <w:vAlign w:val="center"/>
          </w:tcPr>
          <w:p w14:paraId="3D43ECAD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11.07</w:t>
            </w:r>
          </w:p>
        </w:tc>
      </w:tr>
      <w:tr w:rsidR="00F76249" w14:paraId="67682A73" w14:textId="77777777" w:rsidTr="00DD60DB">
        <w:tc>
          <w:tcPr>
            <w:tcW w:w="1704" w:type="dxa"/>
            <w:vAlign w:val="center"/>
          </w:tcPr>
          <w:p w14:paraId="0D202C64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04" w:type="dxa"/>
            <w:vAlign w:val="center"/>
          </w:tcPr>
          <w:p w14:paraId="26539DB8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275</w:t>
            </w:r>
          </w:p>
        </w:tc>
        <w:tc>
          <w:tcPr>
            <w:tcW w:w="1704" w:type="dxa"/>
            <w:vAlign w:val="center"/>
          </w:tcPr>
          <w:p w14:paraId="70D667D2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260</w:t>
            </w:r>
          </w:p>
        </w:tc>
        <w:tc>
          <w:tcPr>
            <w:tcW w:w="1705" w:type="dxa"/>
            <w:vAlign w:val="center"/>
          </w:tcPr>
          <w:p w14:paraId="6C59C42B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11.38</w:t>
            </w:r>
          </w:p>
        </w:tc>
        <w:tc>
          <w:tcPr>
            <w:tcW w:w="1705" w:type="dxa"/>
            <w:vAlign w:val="center"/>
          </w:tcPr>
          <w:p w14:paraId="4AC7A094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11.87</w:t>
            </w:r>
          </w:p>
        </w:tc>
      </w:tr>
      <w:tr w:rsidR="00F76249" w14:paraId="41C85C40" w14:textId="77777777" w:rsidTr="00DD60DB">
        <w:tc>
          <w:tcPr>
            <w:tcW w:w="1704" w:type="dxa"/>
            <w:vAlign w:val="center"/>
          </w:tcPr>
          <w:p w14:paraId="22317211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</w:t>
            </w:r>
          </w:p>
        </w:tc>
        <w:tc>
          <w:tcPr>
            <w:tcW w:w="1704" w:type="dxa"/>
            <w:vAlign w:val="center"/>
          </w:tcPr>
          <w:p w14:paraId="5DF1CC6B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270</w:t>
            </w:r>
          </w:p>
        </w:tc>
        <w:tc>
          <w:tcPr>
            <w:tcW w:w="1704" w:type="dxa"/>
            <w:vAlign w:val="center"/>
          </w:tcPr>
          <w:p w14:paraId="203C0156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250</w:t>
            </w:r>
          </w:p>
        </w:tc>
        <w:tc>
          <w:tcPr>
            <w:tcW w:w="1705" w:type="dxa"/>
            <w:vAlign w:val="center"/>
          </w:tcPr>
          <w:p w14:paraId="390BF943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12.28</w:t>
            </w:r>
          </w:p>
        </w:tc>
        <w:tc>
          <w:tcPr>
            <w:tcW w:w="1705" w:type="dxa"/>
            <w:vAlign w:val="center"/>
          </w:tcPr>
          <w:p w14:paraId="1B6661F3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12.79</w:t>
            </w:r>
          </w:p>
        </w:tc>
      </w:tr>
      <w:tr w:rsidR="00F76249" w14:paraId="7204B82E" w14:textId="77777777" w:rsidTr="00DD60DB">
        <w:tc>
          <w:tcPr>
            <w:tcW w:w="1704" w:type="dxa"/>
            <w:vAlign w:val="center"/>
          </w:tcPr>
          <w:p w14:paraId="3E87ED33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04" w:type="dxa"/>
            <w:vAlign w:val="center"/>
          </w:tcPr>
          <w:p w14:paraId="7FA39138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265</w:t>
            </w:r>
          </w:p>
        </w:tc>
        <w:tc>
          <w:tcPr>
            <w:tcW w:w="1704" w:type="dxa"/>
            <w:vAlign w:val="center"/>
          </w:tcPr>
          <w:p w14:paraId="41070D6D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240</w:t>
            </w:r>
          </w:p>
        </w:tc>
        <w:tc>
          <w:tcPr>
            <w:tcW w:w="1705" w:type="dxa"/>
            <w:vAlign w:val="center"/>
          </w:tcPr>
          <w:p w14:paraId="469AE0A5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13.18</w:t>
            </w:r>
          </w:p>
        </w:tc>
        <w:tc>
          <w:tcPr>
            <w:tcW w:w="1705" w:type="dxa"/>
            <w:vAlign w:val="center"/>
          </w:tcPr>
          <w:p w14:paraId="3EA8EFCF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13.60</w:t>
            </w:r>
          </w:p>
        </w:tc>
      </w:tr>
      <w:tr w:rsidR="00F76249" w14:paraId="02C825AE" w14:textId="77777777" w:rsidTr="00DD60DB">
        <w:tc>
          <w:tcPr>
            <w:tcW w:w="1704" w:type="dxa"/>
            <w:vAlign w:val="center"/>
          </w:tcPr>
          <w:p w14:paraId="3A1AB0B3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04" w:type="dxa"/>
            <w:vAlign w:val="center"/>
          </w:tcPr>
          <w:p w14:paraId="2CF9A3C3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260</w:t>
            </w:r>
          </w:p>
        </w:tc>
        <w:tc>
          <w:tcPr>
            <w:tcW w:w="1704" w:type="dxa"/>
            <w:vAlign w:val="center"/>
          </w:tcPr>
          <w:p w14:paraId="000C366D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230</w:t>
            </w:r>
          </w:p>
        </w:tc>
        <w:tc>
          <w:tcPr>
            <w:tcW w:w="1705" w:type="dxa"/>
            <w:vAlign w:val="center"/>
          </w:tcPr>
          <w:p w14:paraId="6F90AB1E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14.00</w:t>
            </w:r>
          </w:p>
        </w:tc>
        <w:tc>
          <w:tcPr>
            <w:tcW w:w="1705" w:type="dxa"/>
            <w:vAlign w:val="center"/>
          </w:tcPr>
          <w:p w14:paraId="1C018E98" w14:textId="77777777" w:rsidR="00F76249" w:rsidRDefault="00F76249" w:rsidP="00DD60D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14.52</w:t>
            </w:r>
          </w:p>
        </w:tc>
      </w:tr>
    </w:tbl>
    <w:p w14:paraId="535A2A20" w14:textId="77777777" w:rsidR="00F76249" w:rsidRDefault="00F76249" w:rsidP="00F76249">
      <w:pPr>
        <w:spacing w:line="360" w:lineRule="auto"/>
        <w:rPr>
          <w:rFonts w:ascii="宋体" w:hAnsi="宋体" w:hint="eastAsia"/>
          <w:sz w:val="24"/>
        </w:rPr>
      </w:pPr>
    </w:p>
    <w:p w14:paraId="450EE405" w14:textId="77777777" w:rsidR="00F76249" w:rsidRDefault="00F76249" w:rsidP="00F76249">
      <w:pPr>
        <w:spacing w:line="360" w:lineRule="auto"/>
        <w:rPr>
          <w:rFonts w:ascii="宋体" w:hAnsi="宋体" w:hint="eastAsia"/>
          <w:sz w:val="24"/>
        </w:rPr>
      </w:pPr>
    </w:p>
    <w:p w14:paraId="674E6EDA" w14:textId="77777777" w:rsidR="00F76249" w:rsidRDefault="00F76249" w:rsidP="00F76249">
      <w:pPr>
        <w:spacing w:line="360" w:lineRule="auto"/>
        <w:rPr>
          <w:rFonts w:ascii="宋体" w:hAnsi="宋体" w:hint="eastAsia"/>
          <w:sz w:val="24"/>
        </w:rPr>
      </w:pPr>
    </w:p>
    <w:p w14:paraId="46FF95A2" w14:textId="77777777" w:rsidR="00F76249" w:rsidRDefault="00F76249" w:rsidP="00F76249">
      <w:pPr>
        <w:spacing w:line="360" w:lineRule="auto"/>
        <w:rPr>
          <w:rFonts w:ascii="宋体" w:hAnsi="宋体" w:hint="eastAsia"/>
          <w:sz w:val="24"/>
        </w:rPr>
      </w:pPr>
    </w:p>
    <w:p w14:paraId="561C4C08" w14:textId="77777777" w:rsidR="00F76249" w:rsidRDefault="00F76249" w:rsidP="00F76249">
      <w:pPr>
        <w:spacing w:line="360" w:lineRule="auto"/>
        <w:rPr>
          <w:rFonts w:ascii="宋体" w:hAnsi="宋体" w:hint="eastAsia"/>
          <w:sz w:val="32"/>
          <w:szCs w:val="32"/>
        </w:rPr>
      </w:pPr>
      <w:r>
        <w:rPr>
          <w:rFonts w:ascii="宋体" w:hAnsi="宋体"/>
          <w:sz w:val="32"/>
          <w:szCs w:val="32"/>
        </w:rPr>
        <w:t>图１： 全场运球、 传接球投篮图示</w:t>
      </w:r>
    </w:p>
    <w:p w14:paraId="169DA321" w14:textId="77777777" w:rsidR="00F76249" w:rsidRDefault="00F76249" w:rsidP="00F76249">
      <w:pPr>
        <w:spacing w:line="360" w:lineRule="auto"/>
        <w:rPr>
          <w:rFonts w:ascii="宋体" w:hAnsi="宋体" w:hint="eastAsia"/>
          <w:sz w:val="32"/>
          <w:szCs w:val="32"/>
        </w:rPr>
      </w:pPr>
    </w:p>
    <w:p w14:paraId="3887E2C2" w14:textId="77777777" w:rsidR="00F76249" w:rsidRDefault="00F76249" w:rsidP="00F76249">
      <w:pPr>
        <w:spacing w:line="360" w:lineRule="auto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0" allowOverlap="1" wp14:anchorId="5E0EF9A9" wp14:editId="7F8CA0E2">
            <wp:simplePos x="0" y="0"/>
            <wp:positionH relativeFrom="column">
              <wp:posOffset>-114300</wp:posOffset>
            </wp:positionH>
            <wp:positionV relativeFrom="paragraph">
              <wp:posOffset>188595</wp:posOffset>
            </wp:positionV>
            <wp:extent cx="5791200" cy="3448050"/>
            <wp:effectExtent l="19050" t="0" r="0" b="0"/>
            <wp:wrapNone/>
            <wp:docPr id="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44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13080A" w14:textId="77777777" w:rsidR="00F76249" w:rsidRDefault="00F76249" w:rsidP="00F76249">
      <w:pPr>
        <w:spacing w:line="360" w:lineRule="auto"/>
        <w:rPr>
          <w:rFonts w:ascii="宋体" w:hAnsi="宋体" w:hint="eastAsia"/>
          <w:sz w:val="32"/>
          <w:szCs w:val="32"/>
        </w:rPr>
      </w:pPr>
    </w:p>
    <w:p w14:paraId="05284021" w14:textId="77777777" w:rsidR="00F76249" w:rsidRDefault="00F76249" w:rsidP="00F76249">
      <w:pPr>
        <w:spacing w:line="360" w:lineRule="auto"/>
        <w:rPr>
          <w:rFonts w:ascii="宋体" w:hAnsi="宋体" w:hint="eastAsia"/>
          <w:sz w:val="32"/>
          <w:szCs w:val="32"/>
        </w:rPr>
      </w:pPr>
    </w:p>
    <w:p w14:paraId="7430D2F4" w14:textId="77777777" w:rsidR="00F76249" w:rsidRDefault="00F76249" w:rsidP="00F76249">
      <w:pPr>
        <w:spacing w:line="360" w:lineRule="auto"/>
        <w:rPr>
          <w:rFonts w:ascii="宋体" w:hAnsi="宋体" w:hint="eastAsia"/>
          <w:sz w:val="32"/>
          <w:szCs w:val="32"/>
        </w:rPr>
      </w:pPr>
    </w:p>
    <w:p w14:paraId="1019D7D9" w14:textId="77777777" w:rsidR="00F76249" w:rsidRDefault="00F76249" w:rsidP="00F76249">
      <w:pPr>
        <w:spacing w:line="360" w:lineRule="auto"/>
        <w:rPr>
          <w:rFonts w:ascii="宋体" w:hAnsi="宋体" w:hint="eastAsia"/>
          <w:sz w:val="32"/>
          <w:szCs w:val="32"/>
        </w:rPr>
      </w:pPr>
    </w:p>
    <w:p w14:paraId="4A7A6763" w14:textId="77777777" w:rsidR="00F76249" w:rsidRDefault="00F76249" w:rsidP="00F76249">
      <w:pPr>
        <w:spacing w:line="360" w:lineRule="auto"/>
        <w:rPr>
          <w:rFonts w:ascii="宋体" w:hAnsi="宋体" w:hint="eastAsia"/>
          <w:sz w:val="32"/>
          <w:szCs w:val="32"/>
        </w:rPr>
      </w:pPr>
    </w:p>
    <w:p w14:paraId="54DD2CB6" w14:textId="77777777" w:rsidR="00F76249" w:rsidRDefault="00F76249" w:rsidP="00F76249">
      <w:pPr>
        <w:spacing w:line="360" w:lineRule="auto"/>
        <w:rPr>
          <w:rFonts w:ascii="宋体" w:hAnsi="宋体" w:hint="eastAsia"/>
          <w:sz w:val="32"/>
          <w:szCs w:val="32"/>
        </w:rPr>
      </w:pPr>
    </w:p>
    <w:p w14:paraId="44092399" w14:textId="77777777" w:rsidR="00F76249" w:rsidRDefault="00F76249" w:rsidP="00F76249">
      <w:pPr>
        <w:spacing w:line="360" w:lineRule="auto"/>
        <w:rPr>
          <w:rFonts w:ascii="宋体" w:hAnsi="宋体" w:hint="eastAsia"/>
          <w:sz w:val="32"/>
          <w:szCs w:val="32"/>
        </w:rPr>
      </w:pPr>
    </w:p>
    <w:p w14:paraId="2DA78A7C" w14:textId="77777777" w:rsidR="00F76249" w:rsidRDefault="00F76249" w:rsidP="00F76249">
      <w:pPr>
        <w:spacing w:line="360" w:lineRule="auto"/>
        <w:rPr>
          <w:rFonts w:ascii="宋体" w:hAnsi="宋体" w:hint="eastAsia"/>
          <w:sz w:val="32"/>
          <w:szCs w:val="32"/>
        </w:rPr>
      </w:pPr>
    </w:p>
    <w:p w14:paraId="0F789217" w14:textId="77777777" w:rsidR="00F76249" w:rsidRDefault="00F76249" w:rsidP="00F76249">
      <w:pPr>
        <w:spacing w:line="360" w:lineRule="auto"/>
        <w:rPr>
          <w:rFonts w:ascii="宋体" w:hAnsi="宋体" w:hint="eastAsia"/>
          <w:sz w:val="32"/>
          <w:szCs w:val="32"/>
        </w:rPr>
      </w:pPr>
    </w:p>
    <w:p w14:paraId="1F892412" w14:textId="77777777" w:rsidR="00F76249" w:rsidRDefault="00F76249" w:rsidP="00F76249">
      <w:pPr>
        <w:spacing w:line="360" w:lineRule="auto"/>
        <w:rPr>
          <w:rFonts w:ascii="宋体" w:hAnsi="宋体" w:hint="eastAsia"/>
          <w:sz w:val="32"/>
          <w:szCs w:val="32"/>
        </w:rPr>
      </w:pPr>
    </w:p>
    <w:p w14:paraId="6B39845A" w14:textId="77777777" w:rsidR="00F76249" w:rsidRDefault="00F76249" w:rsidP="00F76249">
      <w:pPr>
        <w:spacing w:line="360" w:lineRule="auto"/>
        <w:rPr>
          <w:rFonts w:ascii="宋体" w:hAnsi="宋体" w:hint="eastAsia"/>
          <w:sz w:val="32"/>
          <w:szCs w:val="32"/>
        </w:rPr>
      </w:pPr>
    </w:p>
    <w:p w14:paraId="0F73796D" w14:textId="77777777" w:rsidR="001C7305" w:rsidRPr="00F76249" w:rsidRDefault="001C7305">
      <w:pPr>
        <w:rPr>
          <w:rFonts w:hint="eastAsia"/>
        </w:rPr>
      </w:pPr>
    </w:p>
    <w:sectPr w:rsidR="001C7305" w:rsidRPr="00F76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B3293" w14:textId="77777777" w:rsidR="00B645FF" w:rsidRDefault="00B645FF" w:rsidP="00F76249">
      <w:pPr>
        <w:rPr>
          <w:rFonts w:hint="eastAsia"/>
        </w:rPr>
      </w:pPr>
      <w:r>
        <w:separator/>
      </w:r>
    </w:p>
  </w:endnote>
  <w:endnote w:type="continuationSeparator" w:id="0">
    <w:p w14:paraId="19C2AC70" w14:textId="77777777" w:rsidR="00B645FF" w:rsidRDefault="00B645FF" w:rsidP="00F762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DA2C8" w14:textId="77777777" w:rsidR="00B645FF" w:rsidRDefault="00B645FF" w:rsidP="00F76249">
      <w:pPr>
        <w:rPr>
          <w:rFonts w:hint="eastAsia"/>
        </w:rPr>
      </w:pPr>
      <w:r>
        <w:separator/>
      </w:r>
    </w:p>
  </w:footnote>
  <w:footnote w:type="continuationSeparator" w:id="0">
    <w:p w14:paraId="3DED8277" w14:textId="77777777" w:rsidR="00B645FF" w:rsidRDefault="00B645FF" w:rsidP="00F7624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79"/>
    <w:rsid w:val="00056E79"/>
    <w:rsid w:val="001C7305"/>
    <w:rsid w:val="00B645FF"/>
    <w:rsid w:val="00E1686E"/>
    <w:rsid w:val="00F7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AA39C5F-FA02-42C3-9BC3-92BF1381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2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6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E7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E7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E7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E7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E7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E7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E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E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E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E7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E7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56E7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E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E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E7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056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E79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056E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056E7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56E7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624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624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62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6249"/>
    <w:rPr>
      <w:sz w:val="18"/>
      <w:szCs w:val="18"/>
    </w:rPr>
  </w:style>
  <w:style w:type="table" w:styleId="af2">
    <w:name w:val="Table Grid"/>
    <w:basedOn w:val="a1"/>
    <w:uiPriority w:val="59"/>
    <w:rsid w:val="00F7624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1014</Characters>
  <Application>Microsoft Office Word</Application>
  <DocSecurity>0</DocSecurity>
  <Lines>144</Lines>
  <Paragraphs>199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jianfeng gao</dc:creator>
  <cp:keywords/>
  <dc:description/>
  <cp:lastModifiedBy>jianfeng gao</cp:lastModifiedBy>
  <cp:revision>2</cp:revision>
  <dcterms:created xsi:type="dcterms:W3CDTF">2025-04-16T01:49:00Z</dcterms:created>
  <dcterms:modified xsi:type="dcterms:W3CDTF">2025-04-16T01:49:00Z</dcterms:modified>
</cp:coreProperties>
</file>